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9C96B" w14:textId="6F9793B8" w:rsidR="00236FB4" w:rsidRPr="00EE39C9" w:rsidRDefault="000C61C3" w:rsidP="00456A50">
      <w:pPr>
        <w:spacing w:after="0" w:line="240" w:lineRule="auto"/>
        <w:jc w:val="center"/>
        <w:rPr>
          <w:rFonts w:ascii="Century Gothic" w:hAnsi="Century Gothic" w:cs="Times New Roman"/>
          <w:b/>
          <w:sz w:val="48"/>
          <w:szCs w:val="48"/>
        </w:rPr>
      </w:pPr>
      <w:r w:rsidRPr="00EE39C9">
        <w:rPr>
          <w:rFonts w:ascii="Century Gothic" w:hAnsi="Century Gothic"/>
          <w:b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753E66D5" wp14:editId="7BA68CF0">
            <wp:simplePos x="0" y="0"/>
            <wp:positionH relativeFrom="column">
              <wp:posOffset>889000</wp:posOffset>
            </wp:positionH>
            <wp:positionV relativeFrom="paragraph">
              <wp:posOffset>-69850</wp:posOffset>
            </wp:positionV>
            <wp:extent cx="652145" cy="742950"/>
            <wp:effectExtent l="0" t="0" r="0" b="0"/>
            <wp:wrapNone/>
            <wp:docPr id="2" name="Picture 2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9C9">
        <w:rPr>
          <w:rFonts w:ascii="Century Gothic" w:hAnsi="Century Gothic"/>
          <w:b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2C867D7A" wp14:editId="120CC635">
            <wp:simplePos x="0" y="0"/>
            <wp:positionH relativeFrom="column">
              <wp:posOffset>5299075</wp:posOffset>
            </wp:positionH>
            <wp:positionV relativeFrom="paragraph">
              <wp:posOffset>-98425</wp:posOffset>
            </wp:positionV>
            <wp:extent cx="652145" cy="742950"/>
            <wp:effectExtent l="0" t="0" r="0" b="0"/>
            <wp:wrapNone/>
            <wp:docPr id="3" name="Picture 3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43FF" w:rsidRPr="00EE39C9">
        <w:rPr>
          <w:rFonts w:ascii="Century Gothic" w:hAnsi="Century Gothic"/>
          <w:b/>
          <w:noProof/>
          <w:sz w:val="48"/>
          <w:szCs w:val="48"/>
        </w:rPr>
        <w:t>202</w:t>
      </w:r>
      <w:r w:rsidR="00287483">
        <w:rPr>
          <w:rFonts w:ascii="Century Gothic" w:hAnsi="Century Gothic"/>
          <w:b/>
          <w:noProof/>
          <w:sz w:val="48"/>
          <w:szCs w:val="48"/>
        </w:rPr>
        <w:t>5</w:t>
      </w:r>
      <w:r w:rsidR="004243FF" w:rsidRPr="00EE39C9">
        <w:rPr>
          <w:rFonts w:ascii="Century Gothic" w:hAnsi="Century Gothic"/>
          <w:b/>
          <w:noProof/>
          <w:sz w:val="48"/>
          <w:szCs w:val="48"/>
        </w:rPr>
        <w:t>-202</w:t>
      </w:r>
      <w:r w:rsidR="00287483">
        <w:rPr>
          <w:rFonts w:ascii="Century Gothic" w:hAnsi="Century Gothic"/>
          <w:b/>
          <w:noProof/>
          <w:sz w:val="48"/>
          <w:szCs w:val="48"/>
        </w:rPr>
        <w:t>6</w:t>
      </w:r>
      <w:r w:rsidR="00236FB4" w:rsidRPr="00EE39C9">
        <w:rPr>
          <w:rFonts w:ascii="Century Gothic" w:hAnsi="Century Gothic" w:cs="Times New Roman"/>
          <w:b/>
          <w:bCs/>
          <w:sz w:val="48"/>
          <w:szCs w:val="48"/>
        </w:rPr>
        <w:t xml:space="preserve"> Supply List for</w:t>
      </w:r>
      <w:r w:rsidR="00456A50" w:rsidRPr="00EE39C9">
        <w:rPr>
          <w:rFonts w:ascii="Century Gothic" w:hAnsi="Century Gothic" w:cs="Times New Roman"/>
          <w:b/>
          <w:bCs/>
          <w:sz w:val="48"/>
          <w:szCs w:val="48"/>
        </w:rPr>
        <w:t xml:space="preserve"> </w:t>
      </w:r>
    </w:p>
    <w:p w14:paraId="6B2FDC34" w14:textId="22E55CA1" w:rsidR="00236FB4" w:rsidRPr="00EE39C9" w:rsidRDefault="00236FB4" w:rsidP="00236FB4">
      <w:pPr>
        <w:spacing w:after="0" w:line="240" w:lineRule="auto"/>
        <w:jc w:val="center"/>
        <w:rPr>
          <w:rFonts w:ascii="Century Gothic" w:hAnsi="Century Gothic" w:cs="Times New Roman"/>
          <w:b/>
          <w:noProof/>
          <w:sz w:val="48"/>
          <w:szCs w:val="48"/>
        </w:rPr>
      </w:pPr>
      <w:r w:rsidRPr="0063003D">
        <w:rPr>
          <w:rFonts w:ascii="Century Gothic" w:hAnsi="Century Gothic" w:cs="Times New Roman"/>
          <w:b/>
          <w:sz w:val="36"/>
          <w:szCs w:val="36"/>
        </w:rPr>
        <w:fldChar w:fldCharType="begin"/>
      </w:r>
      <w:r w:rsidRPr="0063003D">
        <w:rPr>
          <w:rFonts w:ascii="Century Gothic" w:hAnsi="Century Gothic" w:cs="Times New Roman"/>
          <w:b/>
          <w:sz w:val="36"/>
          <w:szCs w:val="36"/>
        </w:rPr>
        <w:instrText xml:space="preserve"> MERGEFIELD Grade </w:instrText>
      </w:r>
      <w:r w:rsidRPr="0063003D">
        <w:rPr>
          <w:rFonts w:ascii="Century Gothic" w:hAnsi="Century Gothic" w:cs="Times New Roman"/>
          <w:b/>
          <w:sz w:val="36"/>
          <w:szCs w:val="36"/>
        </w:rPr>
        <w:fldChar w:fldCharType="separate"/>
      </w:r>
      <w:r w:rsidR="000C61C3">
        <w:rPr>
          <w:rFonts w:ascii="Century Gothic" w:hAnsi="Century Gothic" w:cs="Times New Roman"/>
          <w:b/>
          <w:noProof/>
          <w:sz w:val="48"/>
          <w:szCs w:val="48"/>
        </w:rPr>
        <w:t>Fourth Grade</w:t>
      </w:r>
      <w:r w:rsidRPr="0063003D">
        <w:rPr>
          <w:rFonts w:ascii="Century Gothic" w:hAnsi="Century Gothic" w:cs="Times New Roman"/>
          <w:b/>
          <w:noProof/>
          <w:sz w:val="36"/>
          <w:szCs w:val="36"/>
        </w:rPr>
        <w:t xml:space="preserve"> </w:t>
      </w:r>
    </w:p>
    <w:p w14:paraId="672A6659" w14:textId="77777777" w:rsidR="003F521F" w:rsidRPr="00083026" w:rsidRDefault="003F521F" w:rsidP="00236FB4">
      <w:pPr>
        <w:spacing w:after="0" w:line="240" w:lineRule="auto"/>
        <w:jc w:val="center"/>
        <w:rPr>
          <w:rFonts w:ascii="Century Gothic" w:hAnsi="Century Gothic" w:cs="Times New Roman"/>
          <w:b/>
          <w:noProof/>
          <w:sz w:val="20"/>
          <w:szCs w:val="20"/>
        </w:rPr>
      </w:pPr>
    </w:p>
    <w:p w14:paraId="3F49BCB5" w14:textId="0CA5FB04" w:rsidR="00A53109" w:rsidRPr="00A53109" w:rsidRDefault="00236FB4" w:rsidP="003C74F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003D">
        <w:rPr>
          <w:rFonts w:ascii="Century Gothic" w:hAnsi="Century Gothic" w:cs="Times New Roman"/>
          <w:b/>
          <w:sz w:val="36"/>
          <w:szCs w:val="36"/>
        </w:rPr>
        <w:fldChar w:fldCharType="end"/>
      </w:r>
      <w:r w:rsidR="00A53109" w:rsidRPr="00604DB8">
        <w:rPr>
          <w:rFonts w:ascii="Times New Roman" w:hAnsi="Times New Roman" w:cs="Times New Roman"/>
        </w:rPr>
        <w:t>Here is the supply list for your child for September.  Please bring supplies on the dates indicated.</w:t>
      </w:r>
    </w:p>
    <w:p w14:paraId="0AD93903" w14:textId="34155A60" w:rsidR="00A53109" w:rsidRPr="00A53109" w:rsidRDefault="00A53109" w:rsidP="003C74F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04DB8">
        <w:rPr>
          <w:rFonts w:ascii="Times New Roman" w:hAnsi="Times New Roman" w:cs="Times New Roman"/>
        </w:rPr>
        <w:t>Children who have a school iPad from last year, please bring it with you on the 1st day of school.</w:t>
      </w:r>
    </w:p>
    <w:p w14:paraId="64A65081" w14:textId="3238F3F6" w:rsidR="00236FB4" w:rsidRPr="00604DB8" w:rsidRDefault="00A53109" w:rsidP="003C74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04DB8">
        <w:rPr>
          <w:rFonts w:ascii="Times New Roman" w:hAnsi="Times New Roman" w:cs="Times New Roman"/>
          <w:b/>
          <w:bCs/>
        </w:rPr>
        <w:t>DO NOT BRING ALL SUPPLIES ON ONE DAY!!</w:t>
      </w:r>
    </w:p>
    <w:p w14:paraId="773CAF73" w14:textId="77777777" w:rsidR="00083026" w:rsidRPr="00055418" w:rsidRDefault="00083026" w:rsidP="00A5310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9535"/>
      </w:tblGrid>
      <w:tr w:rsidR="00236FB4" w14:paraId="71D333E3" w14:textId="77777777" w:rsidTr="08C7E4A8">
        <w:tc>
          <w:tcPr>
            <w:tcW w:w="1256" w:type="dxa"/>
            <w:shd w:val="clear" w:color="auto" w:fill="D9D9D9" w:themeFill="background1" w:themeFillShade="D9"/>
          </w:tcPr>
          <w:p w14:paraId="491072FA" w14:textId="77777777" w:rsidR="00236FB4" w:rsidRPr="00A71606" w:rsidRDefault="00236FB4" w:rsidP="00236FB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9760" w:type="dxa"/>
            <w:shd w:val="clear" w:color="auto" w:fill="D9D9D9" w:themeFill="background1" w:themeFillShade="D9"/>
          </w:tcPr>
          <w:p w14:paraId="03CFD49F" w14:textId="77777777" w:rsidR="00236FB4" w:rsidRPr="00A71606" w:rsidRDefault="00236FB4" w:rsidP="00236FB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Please bring only the supplies listed below on the date indicated:</w:t>
            </w:r>
          </w:p>
        </w:tc>
      </w:tr>
      <w:tr w:rsidR="00DE51CB" w14:paraId="6F571490" w14:textId="77777777" w:rsidTr="08C7E4A8">
        <w:trPr>
          <w:trHeight w:val="1403"/>
        </w:trPr>
        <w:tc>
          <w:tcPr>
            <w:tcW w:w="1256" w:type="dxa"/>
          </w:tcPr>
          <w:p w14:paraId="516AC567" w14:textId="2282CFF2" w:rsidR="00DE51CB" w:rsidRPr="00BB0624" w:rsidRDefault="00D27867" w:rsidP="00FC32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Thursday </w:t>
            </w:r>
            <w:r w:rsidR="001514D0">
              <w:rPr>
                <w:rFonts w:ascii="Times New Roman" w:hAnsi="Times New Roman" w:cs="Times New Roman"/>
                <w:b/>
                <w:sz w:val="20"/>
                <w:szCs w:val="20"/>
              </w:rPr>
              <w:t>09/0</w:t>
            </w:r>
            <w:r w:rsidR="00287483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60" w:type="dxa"/>
          </w:tcPr>
          <w:p w14:paraId="3A0DE8B3" w14:textId="4B621492" w:rsidR="007755A3" w:rsidRPr="00CF4458" w:rsidRDefault="00DE51CB" w:rsidP="007755A3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8C7E4A8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M_090816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C96696">
              <w:rPr>
                <w:rFonts w:ascii="Times New Roman" w:hAnsi="Times New Roman" w:cs="Times New Roman"/>
                <w:noProof/>
                <w:sz w:val="20"/>
                <w:szCs w:val="20"/>
              </w:rPr>
              <w:t>7</w:t>
            </w:r>
            <w:r w:rsidRPr="08C7E4A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marble hard cover composition notebooks</w:t>
            </w:r>
            <w:r w:rsidR="007755A3" w:rsidRPr="08C7E4A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- Please do not label with subjects</w:t>
            </w:r>
          </w:p>
          <w:p w14:paraId="5891DF41" w14:textId="45FCB020" w:rsidR="003F521F" w:rsidRDefault="00C96696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7</w:t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pocket f</w:t>
            </w:r>
            <w:r w:rsid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olders with horizontal pockets </w:t>
            </w:r>
            <w:r w:rsidR="00287483">
              <w:rPr>
                <w:rFonts w:ascii="Times New Roman" w:hAnsi="Times New Roman" w:cs="Times New Roman"/>
                <w:noProof/>
                <w:sz w:val="20"/>
                <w:szCs w:val="20"/>
              </w:rPr>
              <w:t>- red, blue, black, green, yellow and two of your choice</w:t>
            </w:r>
          </w:p>
          <w:p w14:paraId="62B77568" w14:textId="034A7C0A" w:rsidR="003F521F" w:rsidRDefault="003F521F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soft pencil case - No “hard” plastic cases</w:t>
            </w:r>
          </w:p>
          <w:p w14:paraId="5D29106C" w14:textId="0AF7AA18" w:rsidR="00DE51CB" w:rsidRPr="00CF4458" w:rsidRDefault="00A81203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="00287483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box pre-sharpened</w:t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(#2) pencils</w:t>
            </w:r>
            <w:r w:rsidR="00287483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</w:t>
            </w:r>
            <w:r w:rsidR="007755A3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Please no mechanical pencils</w:t>
            </w:r>
            <w:r w:rsidR="007755A3"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</w:p>
          <w:p w14:paraId="1DA1E7EC" w14:textId="3B269D0E" w:rsidR="00DE51CB" w:rsidRDefault="00DE51CB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eraser</w:t>
            </w:r>
          </w:p>
          <w:p w14:paraId="297480DA" w14:textId="7A87C969" w:rsidR="00287483" w:rsidRDefault="00287483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personal pencil sharpener with cover</w:t>
            </w:r>
          </w:p>
          <w:p w14:paraId="5E33A332" w14:textId="4134D5DE" w:rsidR="00287483" w:rsidRPr="00CF4458" w:rsidRDefault="00287483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box pre-sharpened colored pencils</w:t>
            </w:r>
          </w:p>
          <w:p w14:paraId="0A37501D" w14:textId="1590B06C" w:rsidR="004F666B" w:rsidRPr="00BB0624" w:rsidRDefault="00DE51CB" w:rsidP="00697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DE51CB" w14:paraId="05563242" w14:textId="77777777" w:rsidTr="08C7E4A8">
        <w:tc>
          <w:tcPr>
            <w:tcW w:w="1256" w:type="dxa"/>
            <w:shd w:val="clear" w:color="auto" w:fill="D9D9D9" w:themeFill="background1" w:themeFillShade="D9"/>
          </w:tcPr>
          <w:p w14:paraId="3A737C33" w14:textId="7113BB76" w:rsidR="00DE51CB" w:rsidRPr="00BB0624" w:rsidRDefault="00D27867" w:rsidP="00FC32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Friday </w:t>
            </w:r>
            <w:r w:rsidR="004F4F19">
              <w:rPr>
                <w:rFonts w:ascii="Times New Roman" w:hAnsi="Times New Roman" w:cs="Times New Roman"/>
                <w:b/>
                <w:sz w:val="20"/>
                <w:szCs w:val="20"/>
              </w:rPr>
              <w:t>09/0</w:t>
            </w:r>
            <w:r w:rsidR="0028748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60" w:type="dxa"/>
            <w:shd w:val="clear" w:color="auto" w:fill="D9D9D9" w:themeFill="background1" w:themeFillShade="D9"/>
          </w:tcPr>
          <w:p w14:paraId="1D29BCC6" w14:textId="0FA5E18B" w:rsidR="00020AFB" w:rsidRDefault="00DE51CB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M_090916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73498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large boxes of tissues</w:t>
            </w:r>
          </w:p>
          <w:p w14:paraId="3F0E2E88" w14:textId="67CCAC56" w:rsidR="00020AFB" w:rsidRPr="00CF4458" w:rsidRDefault="00020AFB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extra fine black Sharpie marker </w:t>
            </w:r>
          </w:p>
          <w:p w14:paraId="23DCEBFA" w14:textId="66915A66" w:rsidR="00DE51CB" w:rsidRPr="00CF4458" w:rsidRDefault="000C7DC5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 glue sticks</w:t>
            </w:r>
          </w:p>
          <w:p w14:paraId="796D6233" w14:textId="072DD9F1" w:rsidR="004F666B" w:rsidRDefault="000C7DC5" w:rsidP="00DE51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pair of child/safety scissors</w: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5DAB6C7B" w14:textId="10BAA2A3" w:rsidR="00862FED" w:rsidRPr="00BB0624" w:rsidRDefault="00862FED" w:rsidP="00DE51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51CB" w14:paraId="262A73E4" w14:textId="77777777" w:rsidTr="08C7E4A8">
        <w:tc>
          <w:tcPr>
            <w:tcW w:w="1256" w:type="dxa"/>
          </w:tcPr>
          <w:p w14:paraId="6EEA5522" w14:textId="458CA081" w:rsidR="00DE51CB" w:rsidRPr="00BB0624" w:rsidRDefault="00D27867" w:rsidP="00C9669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Monday </w:t>
            </w:r>
            <w:r w:rsidR="004F4F19">
              <w:rPr>
                <w:rFonts w:ascii="Times New Roman" w:hAnsi="Times New Roman" w:cs="Times New Roman"/>
                <w:b/>
                <w:sz w:val="20"/>
                <w:szCs w:val="20"/>
              </w:rPr>
              <w:t>09/0</w:t>
            </w:r>
            <w:r w:rsidR="006A2E5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760" w:type="dxa"/>
          </w:tcPr>
          <w:p w14:paraId="30DD9B41" w14:textId="7C6E5DD8" w:rsidR="00DE51CB" w:rsidRPr="00CF4458" w:rsidRDefault="00DE51CB" w:rsidP="00774419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M_091316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B4B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large roll</w:t>
            </w:r>
            <w:r w:rsidR="006B4B6E"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of paper towels</w:t>
            </w:r>
            <w:r w:rsidR="001E07D9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78807182" w14:textId="071D94A3" w:rsidR="003F521F" w:rsidRPr="00CF4458" w:rsidRDefault="00DE51CB" w:rsidP="00774419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pad of yellow, lined draft paper</w:t>
            </w:r>
          </w:p>
          <w:p w14:paraId="6355992B" w14:textId="77777777" w:rsidR="00DE51CB" w:rsidRDefault="00DE51CB" w:rsidP="007744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pump dispenser of liquid soap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2B0BD1E9" w14:textId="77777777" w:rsidR="00277F78" w:rsidRDefault="005D4A52" w:rsidP="007744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976B6">
              <w:rPr>
                <w:rFonts w:ascii="Times New Roman" w:hAnsi="Times New Roman" w:cs="Times New Roman"/>
                <w:sz w:val="20"/>
                <w:szCs w:val="20"/>
              </w:rPr>
              <w:t>Small hand sanitizer for personal use</w:t>
            </w:r>
            <w:r w:rsidR="00327251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327251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M_090916 </w:instrText>
            </w:r>
            <w:r w:rsidR="00327251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</w:p>
          <w:p w14:paraId="5656FB06" w14:textId="77777777" w:rsidR="007328BD" w:rsidRDefault="00BA7795" w:rsidP="00774419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Students born between July and December-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package o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f wide-ruled loose-leaf (not college-ruled)</w:t>
            </w:r>
          </w:p>
          <w:p w14:paraId="745253DC" w14:textId="5D63BD03" w:rsidR="00327251" w:rsidRPr="00CF4458" w:rsidRDefault="00327251" w:rsidP="00774419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Students born between January and June - </w:t>
            </w:r>
            <w:r w:rsidR="00277F78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package of </w:t>
            </w:r>
            <w:r w:rsidR="006C2AEB">
              <w:rPr>
                <w:rFonts w:ascii="Times New Roman" w:hAnsi="Times New Roman" w:cs="Times New Roman"/>
                <w:noProof/>
                <w:sz w:val="20"/>
                <w:szCs w:val="20"/>
              </w:rPr>
              <w:t>Astrobright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paper</w:t>
            </w:r>
          </w:p>
          <w:p w14:paraId="5731FA44" w14:textId="79662FFA" w:rsidR="006B4B6E" w:rsidRDefault="00327251" w:rsidP="007744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7328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178CB">
              <w:rPr>
                <w:rFonts w:ascii="Times New Roman" w:hAnsi="Times New Roman" w:cs="Times New Roman"/>
                <w:sz w:val="20"/>
                <w:szCs w:val="20"/>
              </w:rPr>
              <w:t xml:space="preserve"> box of </w:t>
            </w:r>
            <w:r w:rsidR="00B81750">
              <w:rPr>
                <w:rFonts w:ascii="Times New Roman" w:hAnsi="Times New Roman" w:cs="Times New Roman"/>
                <w:sz w:val="20"/>
                <w:szCs w:val="20"/>
              </w:rPr>
              <w:t>markers</w:t>
            </w:r>
          </w:p>
          <w:p w14:paraId="13058018" w14:textId="77777777" w:rsidR="00774419" w:rsidRDefault="00406BC6" w:rsidP="007744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box of crayons</w:t>
            </w:r>
          </w:p>
          <w:p w14:paraId="02EB378F" w14:textId="75B099B4" w:rsidR="004F666B" w:rsidRPr="00BB0624" w:rsidRDefault="00A02533" w:rsidP="007744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12-inch</w:t>
            </w:r>
            <w:r w:rsidR="00F87336">
              <w:rPr>
                <w:rFonts w:ascii="Times New Roman" w:hAnsi="Times New Roman" w:cs="Times New Roman"/>
                <w:sz w:val="20"/>
                <w:szCs w:val="20"/>
              </w:rPr>
              <w:t xml:space="preserve"> ruler</w:t>
            </w:r>
          </w:p>
        </w:tc>
      </w:tr>
      <w:tr w:rsidR="00DE51CB" w14:paraId="592A2DE6" w14:textId="77777777" w:rsidTr="08C7E4A8">
        <w:trPr>
          <w:trHeight w:val="782"/>
        </w:trPr>
        <w:tc>
          <w:tcPr>
            <w:tcW w:w="1256" w:type="dxa"/>
            <w:shd w:val="clear" w:color="auto" w:fill="D9D9D9" w:themeFill="background1" w:themeFillShade="D9"/>
          </w:tcPr>
          <w:p w14:paraId="09D16C98" w14:textId="72387E36" w:rsidR="00DE51CB" w:rsidRPr="00BB0624" w:rsidRDefault="00D27867" w:rsidP="00C9669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Tuesday </w:t>
            </w:r>
            <w:r w:rsidR="004F4F19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 w:rsidR="006A2E55">
              <w:rPr>
                <w:rFonts w:ascii="Times New Roman" w:hAnsi="Times New Roman" w:cs="Times New Roman"/>
                <w:b/>
                <w:sz w:val="20"/>
                <w:szCs w:val="20"/>
              </w:rPr>
              <w:t>09</w:t>
            </w:r>
          </w:p>
        </w:tc>
        <w:tc>
          <w:tcPr>
            <w:tcW w:w="9760" w:type="dxa"/>
            <w:shd w:val="clear" w:color="auto" w:fill="D9D9D9" w:themeFill="background1" w:themeFillShade="D9"/>
          </w:tcPr>
          <w:p w14:paraId="6ED9C8B7" w14:textId="55C2CBEE" w:rsidR="00DE51CB" w:rsidRDefault="0073498D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M_091416 </w:instrTex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ream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of copy paper (8 ½” x 11”)</w:t>
            </w:r>
          </w:p>
          <w:p w14:paraId="7F85BE06" w14:textId="7750FC9F" w:rsidR="00DE51CB" w:rsidRDefault="00DE51CB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7A12A333" w14:textId="13573AD3" w:rsidR="00DE51CB" w:rsidRDefault="005D4A52" w:rsidP="003F52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Students born between January and June -  </w:t>
            </w:r>
            <w:r w:rsid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package </w:t>
            </w:r>
            <w:r w:rsidR="003F521F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of anti – bacterial wipes</w:t>
            </w:r>
            <w:r w:rsid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(not Clorox - for hand use only)</w: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0825A21" w14:textId="2BE39470" w:rsidR="005D4A52" w:rsidRDefault="005D4A52" w:rsidP="003F52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Students born between July and  December – 1 package of Clorox wipes</w:t>
            </w:r>
          </w:p>
          <w:p w14:paraId="10C4C3D6" w14:textId="5E77DAB5" w:rsidR="00020AFB" w:rsidRDefault="00020AFB" w:rsidP="003F52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set of headphones </w:t>
            </w:r>
          </w:p>
          <w:p w14:paraId="416A196A" w14:textId="6E036DBA" w:rsidR="00020AFB" w:rsidRDefault="00020AFB" w:rsidP="003F52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flash drive for </w:t>
            </w:r>
            <w:r w:rsidR="00C96696">
              <w:rPr>
                <w:rFonts w:ascii="Times New Roman" w:hAnsi="Times New Roman" w:cs="Times New Roman"/>
                <w:sz w:val="20"/>
                <w:szCs w:val="20"/>
              </w:rPr>
              <w:t>STEM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class</w:t>
            </w:r>
          </w:p>
          <w:p w14:paraId="6A05A809" w14:textId="77777777" w:rsidR="004F666B" w:rsidRPr="00BB0624" w:rsidRDefault="004F666B" w:rsidP="00C9510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DE51CB" w14:paraId="758C0A84" w14:textId="77777777" w:rsidTr="08C7E4A8">
        <w:tc>
          <w:tcPr>
            <w:tcW w:w="1256" w:type="dxa"/>
          </w:tcPr>
          <w:p w14:paraId="46EADE34" w14:textId="77777777" w:rsidR="00D27867" w:rsidRDefault="00D27867" w:rsidP="00C9669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Wednesday</w:t>
            </w:r>
          </w:p>
          <w:p w14:paraId="2F89A4BD" w14:textId="777E402B" w:rsidR="00DE51CB" w:rsidRPr="00BB0624" w:rsidRDefault="004F4F19" w:rsidP="00C9669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09/1</w:t>
            </w:r>
            <w:r w:rsidR="006A2E55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760" w:type="dxa"/>
          </w:tcPr>
          <w:p w14:paraId="062528AB" w14:textId="32415765" w:rsidR="00DE51CB" w:rsidRPr="00CF4458" w:rsidRDefault="0073498D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Students born between January and June- </w: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M_091516 </w:instrText>
            </w:r>
            <w:r w:rsidR="00DE51C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box quart size Ziploc baggies</w:t>
            </w:r>
          </w:p>
          <w:p w14:paraId="16C6BE36" w14:textId="528EC3F0" w:rsidR="00DE51CB" w:rsidRPr="00CF4458" w:rsidRDefault="0073498D" w:rsidP="00DE51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Students born between July and December- </w:t>
            </w:r>
            <w:r w:rsidR="00DE51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box gallon size Ziploc baggies</w:t>
            </w:r>
          </w:p>
          <w:p w14:paraId="2D453B96" w14:textId="67558B0D" w:rsidR="003F521F" w:rsidRDefault="00DE51CB" w:rsidP="003F521F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3F521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3F521F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M_091616 </w:instrText>
            </w:r>
            <w:r w:rsidR="003F521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F87336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3F521F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red ink pens </w:t>
            </w:r>
          </w:p>
          <w:p w14:paraId="0B70501A" w14:textId="47195B2A" w:rsidR="003F521F" w:rsidRDefault="00F87336" w:rsidP="003F521F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3F521F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green ink pens</w:t>
            </w:r>
          </w:p>
          <w:p w14:paraId="174E9219" w14:textId="77777777" w:rsidR="00DE51CB" w:rsidRDefault="003F521F" w:rsidP="003F52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yellow highlighter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89E1949" w14:textId="77777777" w:rsidR="004F666B" w:rsidRDefault="00F87336" w:rsidP="00F87336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Scotch tape in disposable dispenser</w:t>
            </w:r>
          </w:p>
          <w:p w14:paraId="79270386" w14:textId="686D125F" w:rsidR="00A93E8A" w:rsidRDefault="00A93E8A" w:rsidP="00F87336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box of paper clips</w:t>
            </w:r>
          </w:p>
          <w:p w14:paraId="5A39BBE3" w14:textId="2F44C017" w:rsidR="00862FED" w:rsidRPr="00BB0624" w:rsidRDefault="00862FED" w:rsidP="00F87336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DE51CB" w14:paraId="4F0A21E9" w14:textId="77777777" w:rsidTr="08C7E4A8">
        <w:tc>
          <w:tcPr>
            <w:tcW w:w="1256" w:type="dxa"/>
            <w:shd w:val="clear" w:color="auto" w:fill="D9D9D9" w:themeFill="background1" w:themeFillShade="D9"/>
          </w:tcPr>
          <w:p w14:paraId="67F73628" w14:textId="77777777" w:rsidR="00DE51CB" w:rsidRPr="00BB0624" w:rsidRDefault="00DE51CB" w:rsidP="00DE51C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Special Notes</w:t>
            </w:r>
          </w:p>
        </w:tc>
        <w:tc>
          <w:tcPr>
            <w:tcW w:w="9760" w:type="dxa"/>
            <w:shd w:val="clear" w:color="auto" w:fill="D9D9D9" w:themeFill="background1" w:themeFillShade="D9"/>
          </w:tcPr>
          <w:p w14:paraId="5E228664" w14:textId="7A298DC9" w:rsidR="00DE51CB" w:rsidRPr="003F521F" w:rsidRDefault="00DE51CB" w:rsidP="00DE51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F521F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F521F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Special_Notes </w:instrText>
            </w:r>
            <w:r w:rsidRPr="003F521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5B6894" w:rsidRP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>D</w:t>
            </w:r>
            <w:r w:rsidRPr="003F521F">
              <w:rPr>
                <w:rFonts w:ascii="Times New Roman" w:hAnsi="Times New Roman" w:cs="Times New Roman"/>
                <w:noProof/>
                <w:sz w:val="20"/>
                <w:szCs w:val="20"/>
              </w:rPr>
              <w:t>ictionary for home use</w:t>
            </w:r>
            <w:r w:rsidRPr="003F521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50066154" w14:textId="77777777" w:rsidR="005B6894" w:rsidRDefault="005B6894" w:rsidP="00DE51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F521F">
              <w:rPr>
                <w:rFonts w:ascii="Times New Roman" w:hAnsi="Times New Roman" w:cs="Times New Roman"/>
                <w:sz w:val="20"/>
                <w:szCs w:val="20"/>
              </w:rPr>
              <w:t>Protractor for home use</w:t>
            </w:r>
          </w:p>
          <w:p w14:paraId="41C8F396" w14:textId="0BDCB43D" w:rsidR="004F666B" w:rsidRPr="00BB0624" w:rsidRDefault="004F666B" w:rsidP="00DE51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A3D3EC" w14:textId="77777777" w:rsidR="00236FB4" w:rsidRDefault="00236FB4" w:rsidP="00236FB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D0B940D" w14:textId="7377ED25" w:rsidR="00236FB4" w:rsidRDefault="004F666B" w:rsidP="00DD13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If you have any questions about the supply list, you may contact our Parent Coordinator, Myrna Perez-Fung over the summer at 929-600-5683 or </w:t>
      </w:r>
      <w:hyperlink r:id="rId10" w:history="1">
        <w:r>
          <w:rPr>
            <w:rStyle w:val="Hyperlink"/>
            <w:rFonts w:ascii="Times New Roman" w:hAnsi="Times New Roman" w:cs="Times New Roman"/>
          </w:rPr>
          <w:t>mperez-fung@schools.nyc.gov</w:t>
        </w:r>
      </w:hyperlink>
      <w:r>
        <w:rPr>
          <w:rFonts w:ascii="Times New Roman" w:hAnsi="Times New Roman" w:cs="Times New Roman"/>
        </w:rPr>
        <w:t xml:space="preserve">.  </w:t>
      </w:r>
    </w:p>
    <w:p w14:paraId="60061E4C" w14:textId="273143D8" w:rsidR="00AD2983" w:rsidRPr="00236FB4" w:rsidRDefault="00083026" w:rsidP="00DD1372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6907F2B" wp14:editId="331EE120">
            <wp:simplePos x="0" y="0"/>
            <wp:positionH relativeFrom="margin">
              <wp:align>center</wp:align>
            </wp:positionH>
            <wp:positionV relativeFrom="paragraph">
              <wp:posOffset>57150</wp:posOffset>
            </wp:positionV>
            <wp:extent cx="1619250" cy="971550"/>
            <wp:effectExtent l="0" t="0" r="0" b="0"/>
            <wp:wrapNone/>
            <wp:docPr id="498689819" name="Picture 2" descr="C:\Users\admin\AppData\Local\Microsoft\Windows\Temporary Internet Files\Content.IE5\3XK82YFN\calendario escolar 2014 back to school volver a empezar carmen de la rubi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D2983" w:rsidRPr="00236FB4" w:rsidSect="004F666B">
      <w:footerReference w:type="default" r:id="rId12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08F17" w14:textId="77777777" w:rsidR="00CA767F" w:rsidRDefault="00CA767F">
      <w:pPr>
        <w:spacing w:after="0" w:line="240" w:lineRule="auto"/>
      </w:pPr>
      <w:r>
        <w:separator/>
      </w:r>
    </w:p>
  </w:endnote>
  <w:endnote w:type="continuationSeparator" w:id="0">
    <w:p w14:paraId="29C70D97" w14:textId="77777777" w:rsidR="00CA767F" w:rsidRDefault="00CA7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B0818" w14:textId="77777777" w:rsidR="00883E9E" w:rsidRPr="00D10693" w:rsidRDefault="00883E9E">
    <w:pPr>
      <w:pStyle w:val="Footer"/>
      <w:rPr>
        <w:sz w:val="16"/>
        <w:szCs w:val="16"/>
      </w:rPr>
    </w:pPr>
  </w:p>
  <w:p w14:paraId="049F31CB" w14:textId="77777777" w:rsidR="00883E9E" w:rsidRDefault="00883E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387A6" w14:textId="77777777" w:rsidR="00CA767F" w:rsidRDefault="00CA767F">
      <w:pPr>
        <w:spacing w:after="0" w:line="240" w:lineRule="auto"/>
      </w:pPr>
      <w:r>
        <w:separator/>
      </w:r>
    </w:p>
  </w:footnote>
  <w:footnote w:type="continuationSeparator" w:id="0">
    <w:p w14:paraId="2BF38B9A" w14:textId="77777777" w:rsidR="00CA767F" w:rsidRDefault="00CA76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455"/>
    <w:rsid w:val="00013E71"/>
    <w:rsid w:val="00020AFB"/>
    <w:rsid w:val="00022818"/>
    <w:rsid w:val="00055418"/>
    <w:rsid w:val="00066096"/>
    <w:rsid w:val="00072BB8"/>
    <w:rsid w:val="00083026"/>
    <w:rsid w:val="000C61C3"/>
    <w:rsid w:val="000C7DC5"/>
    <w:rsid w:val="00131D67"/>
    <w:rsid w:val="001514D0"/>
    <w:rsid w:val="001B351F"/>
    <w:rsid w:val="001E07D9"/>
    <w:rsid w:val="001E269A"/>
    <w:rsid w:val="00207608"/>
    <w:rsid w:val="00236FB4"/>
    <w:rsid w:val="00273A4D"/>
    <w:rsid w:val="00277F78"/>
    <w:rsid w:val="00287483"/>
    <w:rsid w:val="002B21E7"/>
    <w:rsid w:val="002C357A"/>
    <w:rsid w:val="002C3DF5"/>
    <w:rsid w:val="00327251"/>
    <w:rsid w:val="0033649B"/>
    <w:rsid w:val="003A134D"/>
    <w:rsid w:val="003B2867"/>
    <w:rsid w:val="003C031A"/>
    <w:rsid w:val="003C74F1"/>
    <w:rsid w:val="003E49DE"/>
    <w:rsid w:val="003E6492"/>
    <w:rsid w:val="003F521F"/>
    <w:rsid w:val="003F5D8A"/>
    <w:rsid w:val="00406BC6"/>
    <w:rsid w:val="00407BA6"/>
    <w:rsid w:val="004243FF"/>
    <w:rsid w:val="00452FD9"/>
    <w:rsid w:val="00456A50"/>
    <w:rsid w:val="004F4F19"/>
    <w:rsid w:val="004F666B"/>
    <w:rsid w:val="00505A99"/>
    <w:rsid w:val="00566208"/>
    <w:rsid w:val="0059530F"/>
    <w:rsid w:val="005B6894"/>
    <w:rsid w:val="005D4A52"/>
    <w:rsid w:val="005E657F"/>
    <w:rsid w:val="005F369D"/>
    <w:rsid w:val="00604DB8"/>
    <w:rsid w:val="00604E26"/>
    <w:rsid w:val="006163B0"/>
    <w:rsid w:val="0063003D"/>
    <w:rsid w:val="00676CF6"/>
    <w:rsid w:val="006976B6"/>
    <w:rsid w:val="006A2E55"/>
    <w:rsid w:val="006B4B6E"/>
    <w:rsid w:val="006C2AEB"/>
    <w:rsid w:val="006D5BF9"/>
    <w:rsid w:val="007328BD"/>
    <w:rsid w:val="0073498D"/>
    <w:rsid w:val="0073545C"/>
    <w:rsid w:val="00762455"/>
    <w:rsid w:val="00774419"/>
    <w:rsid w:val="007755A3"/>
    <w:rsid w:val="007A2375"/>
    <w:rsid w:val="007E57C8"/>
    <w:rsid w:val="00816B26"/>
    <w:rsid w:val="008457DA"/>
    <w:rsid w:val="00862FED"/>
    <w:rsid w:val="008721F0"/>
    <w:rsid w:val="00874D74"/>
    <w:rsid w:val="00883E9E"/>
    <w:rsid w:val="008E5C31"/>
    <w:rsid w:val="008F7583"/>
    <w:rsid w:val="00950513"/>
    <w:rsid w:val="0096480D"/>
    <w:rsid w:val="009A1999"/>
    <w:rsid w:val="00A02533"/>
    <w:rsid w:val="00A178CB"/>
    <w:rsid w:val="00A2394A"/>
    <w:rsid w:val="00A42F2C"/>
    <w:rsid w:val="00A53109"/>
    <w:rsid w:val="00A81203"/>
    <w:rsid w:val="00A92E8A"/>
    <w:rsid w:val="00A93E8A"/>
    <w:rsid w:val="00AC3257"/>
    <w:rsid w:val="00AD2983"/>
    <w:rsid w:val="00AE4407"/>
    <w:rsid w:val="00B81750"/>
    <w:rsid w:val="00BA7795"/>
    <w:rsid w:val="00BD7B23"/>
    <w:rsid w:val="00C260D1"/>
    <w:rsid w:val="00C95107"/>
    <w:rsid w:val="00C96696"/>
    <w:rsid w:val="00CA767F"/>
    <w:rsid w:val="00CE03AA"/>
    <w:rsid w:val="00D212AE"/>
    <w:rsid w:val="00D27867"/>
    <w:rsid w:val="00D80E12"/>
    <w:rsid w:val="00D96589"/>
    <w:rsid w:val="00DB64CD"/>
    <w:rsid w:val="00DD1372"/>
    <w:rsid w:val="00DE116D"/>
    <w:rsid w:val="00DE51CB"/>
    <w:rsid w:val="00DF24CB"/>
    <w:rsid w:val="00EE39C9"/>
    <w:rsid w:val="00F16305"/>
    <w:rsid w:val="00F36195"/>
    <w:rsid w:val="00F673E2"/>
    <w:rsid w:val="00F87336"/>
    <w:rsid w:val="00FC1994"/>
    <w:rsid w:val="00FC32DC"/>
    <w:rsid w:val="00FC6133"/>
    <w:rsid w:val="00FC6777"/>
    <w:rsid w:val="00FF5B1F"/>
    <w:rsid w:val="0174B036"/>
    <w:rsid w:val="08C7E4A8"/>
    <w:rsid w:val="0BF0F926"/>
    <w:rsid w:val="104D1AE9"/>
    <w:rsid w:val="13BBD519"/>
    <w:rsid w:val="2F6DCD1B"/>
    <w:rsid w:val="373C6D4F"/>
    <w:rsid w:val="459EC830"/>
    <w:rsid w:val="48358A44"/>
    <w:rsid w:val="4CC0C67A"/>
    <w:rsid w:val="515C0E52"/>
    <w:rsid w:val="58D59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33CFAD"/>
  <w15:docId w15:val="{3CF4B602-3FE0-4ECE-8A69-599D9BADD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45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245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2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455"/>
  </w:style>
  <w:style w:type="paragraph" w:styleId="BalloonText">
    <w:name w:val="Balloon Text"/>
    <w:basedOn w:val="Normal"/>
    <w:link w:val="BalloonTextChar"/>
    <w:uiPriority w:val="99"/>
    <w:semiHidden/>
    <w:unhideWhenUsed/>
    <w:rsid w:val="003F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21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13E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3E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5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mailto:mperez-fung@schools.nyc.gov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612fad-d0c7-4cf3-bfc5-46a1bbb71ec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B9F70CB33EA40B91CACACBEBA01B1" ma:contentTypeVersion="15" ma:contentTypeDescription="Create a new document." ma:contentTypeScope="" ma:versionID="5e506bf3c0b5ccb309aaa845ddb646ad">
  <xsd:schema xmlns:xsd="http://www.w3.org/2001/XMLSchema" xmlns:xs="http://www.w3.org/2001/XMLSchema" xmlns:p="http://schemas.microsoft.com/office/2006/metadata/properties" xmlns:ns3="39612fad-d0c7-4cf3-bfc5-46a1bbb71eca" xmlns:ns4="f2134d58-fd73-48a8-8a37-3c6fe2f7d02a" targetNamespace="http://schemas.microsoft.com/office/2006/metadata/properties" ma:root="true" ma:fieldsID="578ab5dcdb4f3fd24348b092ed0b39ba" ns3:_="" ns4:_="">
    <xsd:import namespace="39612fad-d0c7-4cf3-bfc5-46a1bbb71eca"/>
    <xsd:import namespace="f2134d58-fd73-48a8-8a37-3c6fe2f7d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12fad-d0c7-4cf3-bfc5-46a1bbb71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34d58-fd73-48a8-8a37-3c6fe2f7d0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315885-1C01-4D22-85B2-0D5B268A58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4DA409-6437-437E-AD47-9DAD586A8740}">
  <ds:schemaRefs>
    <ds:schemaRef ds:uri="http://schemas.microsoft.com/office/2006/metadata/properties"/>
    <ds:schemaRef ds:uri="http://schemas.microsoft.com/office/infopath/2007/PartnerControls"/>
    <ds:schemaRef ds:uri="39612fad-d0c7-4cf3-bfc5-46a1bbb71eca"/>
  </ds:schemaRefs>
</ds:datastoreItem>
</file>

<file path=customXml/itemProps3.xml><?xml version="1.0" encoding="utf-8"?>
<ds:datastoreItem xmlns:ds="http://schemas.openxmlformats.org/officeDocument/2006/customXml" ds:itemID="{81D509D0-EE34-4A57-BB40-90EE6252E6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612fad-d0c7-4cf3-bfc5-46a1bbb71eca"/>
    <ds:schemaRef ds:uri="f2134d58-fd73-48a8-8a37-3c6fe2f7d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1955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New York City Department of Education</dc:creator>
  <cp:lastModifiedBy>Myrna Perez-Fung</cp:lastModifiedBy>
  <cp:revision>2</cp:revision>
  <cp:lastPrinted>2019-06-10T18:23:00Z</cp:lastPrinted>
  <dcterms:created xsi:type="dcterms:W3CDTF">2025-06-16T16:14:00Z</dcterms:created>
  <dcterms:modified xsi:type="dcterms:W3CDTF">2025-06-16T16:14:00Z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  <property fmtid="{D5CDD505-2E9C-101B-9397-08002B2CF9AE}" pid="3" name="GrammarlyDocumentId">
    <vt:lpwstr>e9ec42da-ce09-48a7-b85b-e9c655ecb1ec</vt:lpwstr>
  </property>
</Properties>
</file>